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B6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A1858BB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农业农村局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tbl>
      <w:tblPr>
        <w:tblStyle w:val="5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3080E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54723C8E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158ED1C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31B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5A3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F6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BACAAE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8E09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57685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9C67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F63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15C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CA9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982348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7D5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3CCC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04E969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E6D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5C09CA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FC0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8B198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8E89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170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44730B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1BB59F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448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76479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3DDA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FB3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819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F0B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E75A72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CD9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05635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7DD9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E0E998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C6E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C7F216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7B22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16F952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4AC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F7ED9C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D80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49386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2572A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56AA6F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4B4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031E8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1D2B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AE261F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E161622">
            <w:pPr>
              <w:pStyle w:val="3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41CC6C">
            <w:pPr>
              <w:pStyle w:val="3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0F445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55F89AF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1B61AA3">
            <w:pPr>
              <w:pStyle w:val="3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11504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DB6D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D1715E">
            <w:pPr>
              <w:pStyle w:val="3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6D0ED01C">
            <w:pPr>
              <w:pStyle w:val="3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1949D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8DB2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1013BD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7E4F9E">
            <w:pPr>
              <w:pStyle w:val="3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3ED9A084">
      <w:pPr>
        <w:ind w:left="40" w:leftChars="19" w:firstLine="38" w:firstLineChars="17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</w:t>
      </w:r>
    </w:p>
    <w:sectPr>
      <w:footerReference r:id="rId5" w:type="default"/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6B3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4BAA50F1"/>
    <w:rsid w:val="0E8555AA"/>
    <w:rsid w:val="4BAA50F1"/>
    <w:rsid w:val="4E5E02CB"/>
    <w:rsid w:val="4EF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3"/>
      <w:szCs w:val="13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28</TotalTime>
  <ScaleCrop>false</ScaleCrop>
  <LinksUpToDate>false</LinksUpToDate>
  <CharactersWithSpaces>227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2024-07-09T07:37:00Z</dcterms:created>
  <dc:creator>Emotion.</dc:creator>
  <cp:lastModifiedBy>愛殇璃</cp:lastModifiedBy>
  <dcterms:modified xsi:type="dcterms:W3CDTF">2024-07-11T01:22:21Z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467DA42D35194418BEA21156DAB2155B_13</vt:lpwstr>
  </property>
</Properties>
</file>